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B" w:rsidRDefault="003B1E12">
      <w:pPr>
        <w:rPr>
          <w:b/>
          <w:sz w:val="24"/>
          <w:szCs w:val="24"/>
          <w:u w:val="single"/>
        </w:rPr>
      </w:pPr>
      <w:r w:rsidRPr="003B1E12">
        <w:rPr>
          <w:b/>
          <w:sz w:val="24"/>
          <w:szCs w:val="24"/>
          <w:u w:val="single"/>
        </w:rPr>
        <w:t>Pesto van peterselie (Christine)</w:t>
      </w:r>
    </w:p>
    <w:p w:rsidR="003B1E12" w:rsidRDefault="003B1E12">
      <w:pPr>
        <w:rPr>
          <w:sz w:val="24"/>
          <w:szCs w:val="24"/>
        </w:rPr>
      </w:pPr>
      <w:r>
        <w:rPr>
          <w:sz w:val="24"/>
          <w:szCs w:val="24"/>
        </w:rPr>
        <w:t>Hier de ingrediënten: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75g geroosterde noten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handvol</w:t>
      </w:r>
      <w:proofErr w:type="gramEnd"/>
      <w:r>
        <w:rPr>
          <w:sz w:val="24"/>
          <w:szCs w:val="24"/>
        </w:rPr>
        <w:t xml:space="preserve"> peterselie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175 – 200 ml olijfolie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teentje knoflook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pepertje fijngesneden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zout</w:t>
      </w:r>
      <w:proofErr w:type="gramEnd"/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75g Parmezaanse kaas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geraspte</w:t>
      </w:r>
      <w:proofErr w:type="gramEnd"/>
      <w:r>
        <w:rPr>
          <w:sz w:val="24"/>
          <w:szCs w:val="24"/>
        </w:rPr>
        <w:t xml:space="preserve"> schil van ½ bio-citroen</w:t>
      </w:r>
    </w:p>
    <w:p w:rsidR="003B1E12" w:rsidRDefault="003B1E12" w:rsidP="003B1E12">
      <w:pPr>
        <w:rPr>
          <w:sz w:val="24"/>
          <w:szCs w:val="24"/>
        </w:rPr>
      </w:pPr>
    </w:p>
    <w:p w:rsidR="003B1E12" w:rsidRDefault="003B1E12" w:rsidP="003B1E12">
      <w:pPr>
        <w:rPr>
          <w:b/>
          <w:sz w:val="24"/>
          <w:szCs w:val="24"/>
          <w:u w:val="single"/>
        </w:rPr>
      </w:pPr>
      <w:r w:rsidRPr="003B1E12">
        <w:rPr>
          <w:b/>
          <w:sz w:val="24"/>
          <w:szCs w:val="24"/>
          <w:u w:val="single"/>
        </w:rPr>
        <w:t>Pesto van basilicum (Christine)</w:t>
      </w:r>
    </w:p>
    <w:p w:rsidR="003B1E12" w:rsidRDefault="003B1E12" w:rsidP="003B1E12">
      <w:pPr>
        <w:rPr>
          <w:sz w:val="24"/>
          <w:szCs w:val="24"/>
        </w:rPr>
      </w:pPr>
      <w:r>
        <w:rPr>
          <w:sz w:val="24"/>
          <w:szCs w:val="24"/>
        </w:rPr>
        <w:t>Ingrediënten:</w:t>
      </w:r>
    </w:p>
    <w:p w:rsidR="003B1E12" w:rsidRP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50g cashewnoten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handvol</w:t>
      </w:r>
      <w:proofErr w:type="gramEnd"/>
      <w:r>
        <w:rPr>
          <w:sz w:val="24"/>
          <w:szCs w:val="24"/>
        </w:rPr>
        <w:t xml:space="preserve"> basilicum</w:t>
      </w:r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olijfolie</w:t>
      </w:r>
      <w:bookmarkStart w:id="0" w:name="_GoBack"/>
      <w:bookmarkEnd w:id="0"/>
      <w:proofErr w:type="gramEnd"/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knoflook</w:t>
      </w:r>
      <w:proofErr w:type="gramEnd"/>
    </w:p>
    <w:p w:rsid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zout</w:t>
      </w:r>
      <w:proofErr w:type="gramEnd"/>
    </w:p>
    <w:p w:rsidR="003B1E12" w:rsidRPr="003B1E12" w:rsidRDefault="003B1E12" w:rsidP="003B1E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50g Parmezaanse kaas</w:t>
      </w:r>
    </w:p>
    <w:sectPr w:rsidR="003B1E12" w:rsidRPr="003B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D8E"/>
    <w:multiLevelType w:val="hybridMultilevel"/>
    <w:tmpl w:val="5742E0E2"/>
    <w:lvl w:ilvl="0" w:tplc="0B2ABA2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12"/>
    <w:rsid w:val="003B1E12"/>
    <w:rsid w:val="005A0C03"/>
    <w:rsid w:val="006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F01"/>
  <w15:chartTrackingRefBased/>
  <w15:docId w15:val="{A3962273-F8EC-4E53-8BEE-E415013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2016-10-23T13:54:00Z</dcterms:created>
  <dcterms:modified xsi:type="dcterms:W3CDTF">2016-10-23T13:59:00Z</dcterms:modified>
</cp:coreProperties>
</file>